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60" w:rsidRPr="001F68B1" w:rsidRDefault="001F68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1F68B1">
        <w:rPr>
          <w:rFonts w:ascii="Times New Roman" w:hAnsi="Times New Roman" w:cs="Times New Roman"/>
          <w:b/>
          <w:i/>
          <w:sz w:val="32"/>
        </w:rPr>
        <w:t>ИНДИВИДУАЛЬНЫЙ ПРЕДПРИНИМАТЕЛЬ</w:t>
      </w:r>
    </w:p>
    <w:p w:rsidR="000C0D60" w:rsidRPr="001F68B1" w:rsidRDefault="001F68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</w:rPr>
      </w:pPr>
      <w:r w:rsidRPr="001F68B1">
        <w:rPr>
          <w:rFonts w:ascii="Times New Roman" w:hAnsi="Times New Roman" w:cs="Times New Roman"/>
          <w:b/>
          <w:i/>
          <w:sz w:val="48"/>
        </w:rPr>
        <w:t>Лохматова Людмила Ивановна</w:t>
      </w:r>
    </w:p>
    <w:p w:rsidR="000C0D60" w:rsidRPr="001F68B1" w:rsidRDefault="000C0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C0D60" w:rsidRPr="001F68B1" w:rsidRDefault="001F6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F68B1">
        <w:rPr>
          <w:rFonts w:ascii="Times New Roman" w:hAnsi="Times New Roman" w:cs="Times New Roman"/>
          <w:sz w:val="24"/>
          <w:szCs w:val="26"/>
        </w:rPr>
        <w:t>298329, г. Керчь, ул. Буденного, д.6, кв. 28</w:t>
      </w:r>
    </w:p>
    <w:p w:rsidR="000C0D60" w:rsidRPr="001F68B1" w:rsidRDefault="001F6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F68B1">
        <w:rPr>
          <w:rFonts w:ascii="Times New Roman" w:hAnsi="Times New Roman" w:cs="Times New Roman"/>
          <w:sz w:val="24"/>
          <w:szCs w:val="26"/>
        </w:rPr>
        <w:t>ИНН 911103582603, ОГРНИП 318911200100621, р/с 40802810802301118917</w:t>
      </w:r>
    </w:p>
    <w:p w:rsidR="000C0D60" w:rsidRPr="001F68B1" w:rsidRDefault="001F6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F68B1">
        <w:rPr>
          <w:rFonts w:ascii="Times New Roman" w:hAnsi="Times New Roman" w:cs="Times New Roman"/>
          <w:sz w:val="24"/>
          <w:szCs w:val="26"/>
        </w:rPr>
        <w:t>в ОАО «ЧБРР» г. Симферополь, к/с 30101810035100000101</w:t>
      </w:r>
    </w:p>
    <w:p w:rsidR="000C0D60" w:rsidRPr="001F68B1" w:rsidRDefault="001F6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1F68B1">
        <w:rPr>
          <w:rFonts w:ascii="Times New Roman" w:hAnsi="Times New Roman" w:cs="Times New Roman"/>
          <w:sz w:val="24"/>
          <w:szCs w:val="26"/>
        </w:rPr>
        <w:t>тел</w:t>
      </w:r>
      <w:r w:rsidRPr="001F68B1">
        <w:rPr>
          <w:rFonts w:ascii="Times New Roman" w:hAnsi="Times New Roman" w:cs="Times New Roman"/>
          <w:sz w:val="24"/>
          <w:szCs w:val="26"/>
          <w:lang w:val="en-US"/>
        </w:rPr>
        <w:t xml:space="preserve">. +7 (978) 747-51-00, e-mail: </w:t>
      </w:r>
      <w:hyperlink r:id="rId5" w:history="1">
        <w:r w:rsidRPr="001F68B1">
          <w:rPr>
            <w:rFonts w:ascii="Times New Roman" w:hAnsi="Times New Roman" w:cs="Times New Roman"/>
            <w:sz w:val="24"/>
            <w:szCs w:val="26"/>
            <w:lang w:val="en-US"/>
          </w:rPr>
          <w:t>e0699@mail.ru</w:t>
        </w:r>
      </w:hyperlink>
      <w:r w:rsidRPr="001F68B1">
        <w:rPr>
          <w:rFonts w:ascii="Times New Roman" w:hAnsi="Times New Roman" w:cs="Times New Roman"/>
          <w:sz w:val="24"/>
          <w:szCs w:val="26"/>
          <w:lang w:val="en-US"/>
        </w:rPr>
        <w:t xml:space="preserve">, </w:t>
      </w:r>
      <w:hyperlink r:id="rId6" w:history="1">
        <w:r w:rsidRPr="001F68B1">
          <w:rPr>
            <w:rFonts w:ascii="Times New Roman" w:hAnsi="Times New Roman" w:cs="Times New Roman"/>
            <w:sz w:val="24"/>
            <w:szCs w:val="26"/>
            <w:lang w:val="en-US"/>
          </w:rPr>
          <w:t>fish.kerch@mail.ru</w:t>
        </w:r>
      </w:hyperlink>
    </w:p>
    <w:p w:rsidR="000C0D60" w:rsidRPr="001F68B1" w:rsidRDefault="001F68B1">
      <w:pPr>
        <w:spacing w:after="0" w:line="240" w:lineRule="auto"/>
        <w:jc w:val="both"/>
        <w:rPr>
          <w:rFonts w:ascii="Times New Roman" w:hAnsi="Times New Roman" w:cs="Times New Roman"/>
          <w:szCs w:val="26"/>
          <w:lang w:val="en-US"/>
        </w:rPr>
      </w:pPr>
      <w:r w:rsidRPr="001F68B1">
        <w:rPr>
          <w:rFonts w:ascii="Times New Roman" w:hAnsi="Times New Roman" w:cs="Times New Roman"/>
          <w:noProof/>
          <w:szCs w:val="26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5981700" cy="0"/>
                <wp:effectExtent l="0" t="0" r="19050" b="19050"/>
                <wp:wrapNone/>
                <wp:docPr id="102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filled="f" stroked="t" from="0.0pt,2.85pt" to="471.0pt,2.85pt" style="position:absolute;z-index:2;mso-position-horizontal:center;mso-position-horizontal-relative:margin;mso-position-vertical-relative:text;mso-width-relative:page;mso-height-relative:page;mso-wrap-distance-left:0.0pt;mso-wrap-distance-right:0.0pt;visibility:visible;">
                <v:stroke joinstyle="miter" weight="1.25pt"/>
                <v:fill/>
              </v:line>
            </w:pict>
          </mc:Fallback>
        </mc:AlternateContent>
      </w:r>
    </w:p>
    <w:p w:rsidR="000C0D60" w:rsidRPr="001F68B1" w:rsidRDefault="000C0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0C0D60" w:rsidRPr="001F68B1" w:rsidRDefault="000C0D60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lang w:val="en-US"/>
        </w:rPr>
      </w:pPr>
    </w:p>
    <w:p w:rsidR="000C0D60" w:rsidRPr="001F68B1" w:rsidRDefault="001F68B1">
      <w:pPr>
        <w:shd w:val="clear" w:color="auto" w:fill="FFFFFF"/>
        <w:spacing w:after="0"/>
        <w:rPr>
          <w:rFonts w:ascii="Times New Roman" w:hAnsi="Times New Roman" w:cs="Times New Roman"/>
          <w:b/>
          <w:sz w:val="32"/>
        </w:rPr>
      </w:pPr>
      <w:r w:rsidRPr="001F68B1">
        <w:rPr>
          <w:rFonts w:ascii="Times New Roman" w:hAnsi="Times New Roman" w:cs="Times New Roman"/>
          <w:b/>
          <w:sz w:val="32"/>
        </w:rPr>
        <w:t>Мы предлагаем своим клиентам:</w:t>
      </w:r>
    </w:p>
    <w:p w:rsidR="000C0D60" w:rsidRPr="001F68B1" w:rsidRDefault="000C0D60">
      <w:pPr>
        <w:shd w:val="clear" w:color="auto" w:fill="FFFFFF"/>
        <w:spacing w:after="0"/>
        <w:rPr>
          <w:rFonts w:ascii="Times New Roman" w:hAnsi="Times New Roman" w:cs="Times New Roman"/>
          <w:b/>
          <w:sz w:val="32"/>
        </w:rPr>
      </w:pPr>
    </w:p>
    <w:p w:rsidR="000C0D60" w:rsidRPr="001F68B1" w:rsidRDefault="000C0D60">
      <w:pPr>
        <w:shd w:val="clear" w:color="auto" w:fill="FFFFFF"/>
        <w:spacing w:after="0"/>
        <w:rPr>
          <w:rFonts w:ascii="Times New Roman" w:hAnsi="Times New Roman" w:cs="Times New Roman"/>
          <w:b/>
          <w:sz w:val="12"/>
          <w:szCs w:val="32"/>
        </w:rPr>
      </w:pPr>
    </w:p>
    <w:p w:rsidR="000C0D60" w:rsidRPr="001F68B1" w:rsidRDefault="001F68B1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1F68B1">
        <w:rPr>
          <w:rFonts w:ascii="Times New Roman" w:hAnsi="Times New Roman" w:cs="Times New Roman"/>
          <w:sz w:val="28"/>
        </w:rPr>
        <w:t>Оптовые поставки свежемороженой рыбы по выгодным ценам;</w:t>
      </w:r>
    </w:p>
    <w:p w:rsidR="000C0D60" w:rsidRPr="001F68B1" w:rsidRDefault="000C0D60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0C0D60" w:rsidRPr="001F68B1" w:rsidRDefault="001F68B1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1F68B1">
        <w:rPr>
          <w:rFonts w:ascii="Times New Roman" w:hAnsi="Times New Roman" w:cs="Times New Roman"/>
          <w:sz w:val="28"/>
        </w:rPr>
        <w:t xml:space="preserve">Полное </w:t>
      </w:r>
      <w:r w:rsidRPr="001F68B1">
        <w:rPr>
          <w:rFonts w:ascii="Times New Roman" w:hAnsi="Times New Roman" w:cs="Times New Roman"/>
          <w:b/>
          <w:sz w:val="28"/>
          <w:u w:val="single"/>
        </w:rPr>
        <w:t>документальное сопровождение сделки</w:t>
      </w:r>
      <w:r w:rsidRPr="001F68B1">
        <w:rPr>
          <w:rFonts w:ascii="Times New Roman" w:hAnsi="Times New Roman" w:cs="Times New Roman"/>
          <w:sz w:val="28"/>
        </w:rPr>
        <w:t>;</w:t>
      </w:r>
    </w:p>
    <w:p w:rsidR="000C0D60" w:rsidRPr="001F68B1" w:rsidRDefault="000C0D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C0D60" w:rsidRPr="001F68B1" w:rsidRDefault="001F68B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1F68B1">
        <w:rPr>
          <w:rFonts w:ascii="Times New Roman" w:hAnsi="Times New Roman" w:cs="Times New Roman"/>
          <w:b/>
          <w:sz w:val="28"/>
          <w:u w:val="single"/>
        </w:rPr>
        <w:t>Безопасную и быструю доставку</w:t>
      </w:r>
      <w:r w:rsidRPr="001F68B1">
        <w:rPr>
          <w:rFonts w:ascii="Times New Roman" w:hAnsi="Times New Roman" w:cs="Times New Roman"/>
          <w:b/>
          <w:sz w:val="28"/>
        </w:rPr>
        <w:t xml:space="preserve"> </w:t>
      </w:r>
      <w:r w:rsidRPr="001F68B1">
        <w:rPr>
          <w:rFonts w:ascii="Times New Roman" w:hAnsi="Times New Roman" w:cs="Times New Roman"/>
          <w:sz w:val="28"/>
        </w:rPr>
        <w:t>товара по РФ (имеем надежные партнерские связи с логистической компанией);</w:t>
      </w:r>
    </w:p>
    <w:p w:rsidR="000C0D60" w:rsidRPr="001F68B1" w:rsidRDefault="000C0D60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0C0D60" w:rsidRPr="001F68B1" w:rsidRDefault="001F68B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1F68B1">
        <w:rPr>
          <w:rFonts w:ascii="Times New Roman" w:hAnsi="Times New Roman" w:cs="Times New Roman"/>
          <w:b/>
          <w:sz w:val="28"/>
          <w:u w:val="single"/>
        </w:rPr>
        <w:t>Круглосуточную отгрузку</w:t>
      </w:r>
      <w:r w:rsidRPr="001F68B1">
        <w:rPr>
          <w:rFonts w:ascii="Times New Roman" w:hAnsi="Times New Roman" w:cs="Times New Roman"/>
          <w:sz w:val="28"/>
        </w:rPr>
        <w:t xml:space="preserve"> товара со склада;</w:t>
      </w:r>
      <w:r w:rsidRPr="001F68B1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0C0D60" w:rsidRPr="001F68B1" w:rsidRDefault="000C0D60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0C0D60" w:rsidRPr="001F68B1" w:rsidRDefault="000C0D6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C0D60" w:rsidRPr="001F68B1" w:rsidRDefault="001F68B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F68B1">
        <w:rPr>
          <w:rFonts w:ascii="Times New Roman" w:hAnsi="Times New Roman" w:cs="Times New Roman"/>
          <w:b/>
          <w:sz w:val="28"/>
          <w:u w:val="single"/>
        </w:rPr>
        <w:t>Специальные условия для постоянных клиентов;</w:t>
      </w:r>
    </w:p>
    <w:p w:rsidR="000C0D60" w:rsidRPr="001F68B1" w:rsidRDefault="000C0D60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C0D60" w:rsidRPr="001F68B1" w:rsidRDefault="000C0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60" w:rsidRPr="001F68B1" w:rsidRDefault="001F68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D60" w:rsidRPr="001F68B1" w:rsidRDefault="001F68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Изменение цены и скидки изменяются в зависимости от объема закупки, подробная информация по телефону +7 (978) 747-51-00. Звоните. </w:t>
      </w:r>
    </w:p>
    <w:p w:rsidR="000C0D60" w:rsidRPr="001F68B1" w:rsidRDefault="000C0D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60" w:rsidRPr="001F68B1" w:rsidRDefault="001F68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8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Надеемся на взаимовыгодное сотрудничество.</w:t>
      </w:r>
    </w:p>
    <w:p w:rsidR="000C0D60" w:rsidRPr="001F68B1" w:rsidRDefault="000C0D60">
      <w:pPr>
        <w:jc w:val="center"/>
        <w:rPr>
          <w:rFonts w:ascii="Times New Roman" w:hAnsi="Times New Roman" w:cs="Times New Roman"/>
          <w:b/>
          <w:i/>
        </w:rPr>
      </w:pPr>
    </w:p>
    <w:p w:rsidR="000C0D60" w:rsidRPr="001F68B1" w:rsidRDefault="000C0D60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0C0D60" w:rsidRPr="001F68B1" w:rsidRDefault="000C0D60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0C0D60" w:rsidRPr="001F68B1" w:rsidRDefault="000C0D60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0C0D60" w:rsidRPr="001F68B1" w:rsidRDefault="000C0D60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0C0D60" w:rsidRPr="001F68B1" w:rsidRDefault="000C0D60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0C0D60" w:rsidRPr="001F68B1" w:rsidRDefault="001F68B1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1F68B1">
        <w:rPr>
          <w:rFonts w:ascii="Times New Roman" w:hAnsi="Times New Roman" w:cs="Times New Roman"/>
          <w:b/>
          <w:i/>
          <w:sz w:val="44"/>
        </w:rPr>
        <w:lastRenderedPageBreak/>
        <w:t>Прайс-лист</w:t>
      </w:r>
    </w:p>
    <w:tbl>
      <w:tblPr>
        <w:tblW w:w="9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1816"/>
        <w:gridCol w:w="3613"/>
      </w:tblGrid>
      <w:tr w:rsidR="000C0D60" w:rsidRPr="001F68B1">
        <w:trPr>
          <w:trHeight w:val="786"/>
        </w:trPr>
        <w:tc>
          <w:tcPr>
            <w:tcW w:w="4054" w:type="dxa"/>
            <w:shd w:val="clear" w:color="auto" w:fill="auto"/>
            <w:noWrap/>
            <w:vAlign w:val="center"/>
            <w:hideMark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Наименование товаров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 xml:space="preserve">Цена </w:t>
            </w:r>
            <w:proofErr w:type="spellStart"/>
            <w:r w:rsidRPr="001F68B1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руб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/кг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Упаковка, расфасовка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  <w:hideMark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Мясо рапана мороженое</w:t>
            </w:r>
          </w:p>
        </w:tc>
        <w:tc>
          <w:tcPr>
            <w:tcW w:w="1816" w:type="dxa"/>
            <w:shd w:val="clear" w:color="000000" w:fill="FFFFFF"/>
            <w:noWrap/>
            <w:vAlign w:val="center"/>
            <w:hideMark/>
          </w:tcPr>
          <w:p w:rsidR="000C0D60" w:rsidRPr="001F68B1" w:rsidRDefault="0025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30</w:t>
            </w:r>
            <w:r w:rsidR="00AE746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0,00 - 35</w:t>
            </w:r>
            <w:r w:rsidR="001F68B1"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  <w:r w:rsidR="001F68B1"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  <w:hideMark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в/у по 1 кг (</w:t>
            </w:r>
            <w:proofErr w:type="spellStart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гофропак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12 кг)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  <w:hideMark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Барабуля черноморская мороженая (9-11 см)</w:t>
            </w:r>
          </w:p>
        </w:tc>
        <w:tc>
          <w:tcPr>
            <w:tcW w:w="1816" w:type="dxa"/>
            <w:shd w:val="clear" w:color="000000" w:fill="FFFFFF"/>
            <w:noWrap/>
            <w:vAlign w:val="center"/>
            <w:hideMark/>
          </w:tcPr>
          <w:p w:rsidR="000C0D60" w:rsidRPr="001F68B1" w:rsidRDefault="00255CF4" w:rsidP="00AE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30</w:t>
            </w:r>
            <w:r w:rsidR="001F68B1"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0,00 </w:t>
            </w:r>
            <w:r w:rsidR="001F68B1" w:rsidRPr="001F68B1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- 3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5</w:t>
            </w:r>
            <w:r w:rsidR="001F68B1" w:rsidRPr="001F68B1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  <w:hideMark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в/у по 1 кг (</w:t>
            </w:r>
            <w:proofErr w:type="spellStart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гофропак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1*10 кг)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Барабуля черноморская мороженая (11+ см)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450,00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в/у по 1 кг (</w:t>
            </w:r>
            <w:proofErr w:type="spellStart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гофропак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1*17 кг)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Барабуля черноморская мороженая (9-11 см)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 w:rsidP="00A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A22E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bookmarkStart w:id="0" w:name="_GoBack"/>
            <w:bookmarkEnd w:id="0"/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0,00 - 2</w:t>
            </w:r>
            <w:r w:rsidR="00255CF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5</w:t>
            </w: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брикет (</w:t>
            </w:r>
            <w:proofErr w:type="spellStart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гофропак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3*8 кг)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Камбала калкан черноморская мороженая (2-3 кг)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1100,00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штучная заморозка, пакет полиэтилен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Камбала калкан черноморская мороженая (3+ кг)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1200,00</w:t>
            </w:r>
          </w:p>
        </w:tc>
        <w:tc>
          <w:tcPr>
            <w:tcW w:w="3613" w:type="dxa"/>
            <w:shd w:val="clear" w:color="000000" w:fill="FFFFFF"/>
            <w:noWrap/>
          </w:tcPr>
          <w:p w:rsidR="000C0D60" w:rsidRPr="001F68B1" w:rsidRDefault="001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штучная заморозка, пакет полиэтилен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Камбала калкан черноморская мороженая (4+ кг)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1300,00</w:t>
            </w:r>
          </w:p>
        </w:tc>
        <w:tc>
          <w:tcPr>
            <w:tcW w:w="3613" w:type="dxa"/>
            <w:shd w:val="clear" w:color="000000" w:fill="FFFFFF"/>
            <w:noWrap/>
          </w:tcPr>
          <w:p w:rsidR="000C0D60" w:rsidRPr="001F68B1" w:rsidRDefault="001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штучная заморозка, пакет полиэтилен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Камбала калкан черноморская мороженая (5+ кг)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1500,00</w:t>
            </w:r>
          </w:p>
        </w:tc>
        <w:tc>
          <w:tcPr>
            <w:tcW w:w="3613" w:type="dxa"/>
            <w:shd w:val="clear" w:color="000000" w:fill="FFFFFF"/>
            <w:noWrap/>
          </w:tcPr>
          <w:p w:rsidR="000C0D60" w:rsidRPr="001F68B1" w:rsidRDefault="001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штучная заморозка, пакет полиэтилен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Ставрида черноморская мороженая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150,00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в/у по 1 кг (</w:t>
            </w:r>
            <w:proofErr w:type="spellStart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гофропак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1*10 кг)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Ставрида черноморская мороженая брикет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85,00 – 100,00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гофропак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2*11 кг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Луфарь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мороженый брикет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700,00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гофропак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2*10 кг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Луфарь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мороженый 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в/у по 1 кг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Сельдь азово-черноморская мороженая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95,00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гофропак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2*10 кг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Хамса черноморская мороженая (8+ см)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55,00 – 65,00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гофропак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1*22 кг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Бычок мороженый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70,00 – 80,00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брикет (1*10 кг) 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Тюлька мороженая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поддон, </w:t>
            </w:r>
            <w:proofErr w:type="spellStart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гофропак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весовая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Килька мороженая 1 сорт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брикет (2*11 кг)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Килька мороженая 2 сорт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брикет (2*11 кг)</w:t>
            </w:r>
          </w:p>
        </w:tc>
      </w:tr>
      <w:tr w:rsidR="000C0D60" w:rsidRPr="001F68B1">
        <w:trPr>
          <w:trHeight w:val="680"/>
        </w:trPr>
        <w:tc>
          <w:tcPr>
            <w:tcW w:w="4054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Сарган черноморский мороженый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68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550,00</w:t>
            </w:r>
          </w:p>
        </w:tc>
        <w:tc>
          <w:tcPr>
            <w:tcW w:w="3613" w:type="dxa"/>
            <w:shd w:val="clear" w:color="000000" w:fill="FFFFFF"/>
            <w:noWrap/>
            <w:vAlign w:val="center"/>
          </w:tcPr>
          <w:p w:rsidR="000C0D60" w:rsidRPr="001F68B1" w:rsidRDefault="001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гофропак</w:t>
            </w:r>
            <w:proofErr w:type="spellEnd"/>
            <w:r w:rsidRPr="001F68B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2*8 кг</w:t>
            </w:r>
          </w:p>
        </w:tc>
      </w:tr>
    </w:tbl>
    <w:p w:rsidR="000C0D60" w:rsidRPr="001F68B1" w:rsidRDefault="001F68B1">
      <w:pPr>
        <w:spacing w:before="240" w:after="0"/>
        <w:jc w:val="both"/>
        <w:rPr>
          <w:rFonts w:ascii="Times New Roman" w:hAnsi="Times New Roman" w:cs="Times New Roman"/>
        </w:rPr>
      </w:pPr>
      <w:r w:rsidRPr="001F68B1">
        <w:rPr>
          <w:rFonts w:ascii="Times New Roman" w:hAnsi="Times New Roman" w:cs="Times New Roman"/>
        </w:rPr>
        <w:t>Качество Товара подтверждается всеми необходимыми документами - сертификатом соответствия, удостоверением о качестве, выданным производителем Товара и ветеринарным свидетельством.</w:t>
      </w:r>
    </w:p>
    <w:p w:rsidR="000C0D60" w:rsidRPr="001F68B1" w:rsidRDefault="000C0D60">
      <w:pPr>
        <w:rPr>
          <w:rFonts w:ascii="Times New Roman" w:hAnsi="Times New Roman" w:cs="Times New Roman"/>
        </w:rPr>
      </w:pPr>
    </w:p>
    <w:sectPr w:rsidR="000C0D60" w:rsidRPr="001F68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11E17"/>
    <w:multiLevelType w:val="hybridMultilevel"/>
    <w:tmpl w:val="FCB0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1C"/>
    <w:rsid w:val="00024E4E"/>
    <w:rsid w:val="000A2C19"/>
    <w:rsid w:val="000C0D60"/>
    <w:rsid w:val="000D41C6"/>
    <w:rsid w:val="00160455"/>
    <w:rsid w:val="001F68B1"/>
    <w:rsid w:val="00255CF4"/>
    <w:rsid w:val="002565C9"/>
    <w:rsid w:val="00381B7F"/>
    <w:rsid w:val="004031B2"/>
    <w:rsid w:val="004A1CE5"/>
    <w:rsid w:val="004B6198"/>
    <w:rsid w:val="0050031C"/>
    <w:rsid w:val="0052767A"/>
    <w:rsid w:val="00540BEF"/>
    <w:rsid w:val="00561B00"/>
    <w:rsid w:val="005B74B3"/>
    <w:rsid w:val="006107CB"/>
    <w:rsid w:val="00827BDD"/>
    <w:rsid w:val="00853C66"/>
    <w:rsid w:val="0096037C"/>
    <w:rsid w:val="0096692E"/>
    <w:rsid w:val="00A22E79"/>
    <w:rsid w:val="00A465E9"/>
    <w:rsid w:val="00A75760"/>
    <w:rsid w:val="00AE7468"/>
    <w:rsid w:val="00B1232B"/>
    <w:rsid w:val="00B6388D"/>
    <w:rsid w:val="00B9192D"/>
    <w:rsid w:val="00BC6115"/>
    <w:rsid w:val="00C17D5A"/>
    <w:rsid w:val="00C20E47"/>
    <w:rsid w:val="00D65866"/>
    <w:rsid w:val="00DE465A"/>
    <w:rsid w:val="00E1236B"/>
    <w:rsid w:val="00E70428"/>
    <w:rsid w:val="00F801E7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98B8-856F-40E1-A93D-7D4C4344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D6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586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704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h.kerch@mail.ru" TargetMode="External"/><Relationship Id="rId5" Type="http://schemas.openxmlformats.org/officeDocument/2006/relationships/hyperlink" Target="mailto:e06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2020-01-21T11:01:00Z</cp:lastPrinted>
  <dcterms:created xsi:type="dcterms:W3CDTF">2021-08-20T07:26:00Z</dcterms:created>
  <dcterms:modified xsi:type="dcterms:W3CDTF">2021-08-24T07:55:00Z</dcterms:modified>
</cp:coreProperties>
</file>